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57368492" w:rsidR="00D651A5" w:rsidRPr="00EA7606" w:rsidRDefault="00D651A5" w:rsidP="00D651A5">
      <w:pPr>
        <w:pStyle w:val="NoSpacing"/>
        <w:rPr>
          <w:rFonts w:cstheme="minorHAnsi"/>
          <w:b/>
          <w:sz w:val="24"/>
          <w:szCs w:val="24"/>
        </w:rPr>
      </w:pPr>
      <w:r w:rsidRPr="00EA7606">
        <w:rPr>
          <w:rFonts w:cstheme="minorHAnsi"/>
          <w:b/>
          <w:sz w:val="24"/>
          <w:szCs w:val="24"/>
        </w:rPr>
        <w:t xml:space="preserve">FIRST READING </w:t>
      </w:r>
      <w:r w:rsidR="00944A2A" w:rsidRPr="00EA7606">
        <w:rPr>
          <w:rFonts w:cstheme="minorHAnsi"/>
          <w:b/>
          <w:sz w:val="24"/>
          <w:szCs w:val="24"/>
        </w:rPr>
        <w:t>Daniel</w:t>
      </w:r>
      <w:r w:rsidR="00610817" w:rsidRPr="00EA7606">
        <w:rPr>
          <w:rFonts w:cstheme="minorHAnsi"/>
          <w:b/>
          <w:sz w:val="24"/>
          <w:szCs w:val="24"/>
        </w:rPr>
        <w:t xml:space="preserve"> </w:t>
      </w:r>
      <w:r w:rsidR="00944A2A" w:rsidRPr="00EA7606">
        <w:rPr>
          <w:rFonts w:cstheme="minorHAnsi"/>
          <w:b/>
          <w:sz w:val="24"/>
          <w:szCs w:val="24"/>
        </w:rPr>
        <w:t>12: 1-3</w:t>
      </w:r>
    </w:p>
    <w:p w14:paraId="105100F4" w14:textId="79F1FE5D" w:rsidR="00D651A5" w:rsidRPr="00EA7606" w:rsidRDefault="00D651A5" w:rsidP="00D651A5">
      <w:pPr>
        <w:pStyle w:val="NoSpacing"/>
        <w:rPr>
          <w:rFonts w:cstheme="minorHAnsi"/>
          <w:sz w:val="24"/>
          <w:szCs w:val="24"/>
        </w:rPr>
      </w:pPr>
      <w:r w:rsidRPr="00EA7606">
        <w:rPr>
          <w:rFonts w:cstheme="minorHAnsi"/>
          <w:sz w:val="24"/>
          <w:szCs w:val="24"/>
        </w:rPr>
        <w:t xml:space="preserve">A reading from the book of </w:t>
      </w:r>
      <w:r w:rsidR="00944A2A" w:rsidRPr="00EA7606">
        <w:rPr>
          <w:rFonts w:cstheme="minorHAnsi"/>
          <w:sz w:val="24"/>
          <w:szCs w:val="24"/>
        </w:rPr>
        <w:t>Daniel</w:t>
      </w:r>
    </w:p>
    <w:p w14:paraId="53B82235" w14:textId="77777777" w:rsidR="00EA7606" w:rsidRPr="00EA7606" w:rsidRDefault="00EA7606" w:rsidP="00D651A5">
      <w:pPr>
        <w:pStyle w:val="NoSpacing"/>
        <w:rPr>
          <w:rFonts w:cstheme="minorHAnsi"/>
          <w:sz w:val="24"/>
          <w:szCs w:val="24"/>
        </w:rPr>
      </w:pPr>
    </w:p>
    <w:p w14:paraId="5871BFEB" w14:textId="2CC6DE9F" w:rsidR="00696C09" w:rsidRPr="00EA7606" w:rsidRDefault="00EA7606" w:rsidP="00EA7606">
      <w:pPr>
        <w:pStyle w:val="NoSpacing"/>
        <w:jc w:val="both"/>
        <w:rPr>
          <w:rFonts w:cstheme="minorHAnsi"/>
          <w:sz w:val="24"/>
          <w:szCs w:val="24"/>
        </w:rPr>
      </w:pPr>
      <w:r w:rsidRPr="00EA7606">
        <w:rPr>
          <w:rFonts w:cstheme="minorHAnsi"/>
          <w:sz w:val="24"/>
          <w:szCs w:val="24"/>
        </w:rPr>
        <w:t>At that time Michael, the great prince, the protector of your people, shall arise. There shall be a time of anguish,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such as has never occurred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 xml:space="preserve">since nations first came </w:t>
      </w:r>
      <w:r w:rsidR="001F3E9D" w:rsidRPr="00EA7606">
        <w:rPr>
          <w:rFonts w:cstheme="minorHAnsi"/>
          <w:sz w:val="24"/>
          <w:szCs w:val="24"/>
        </w:rPr>
        <w:t>into</w:t>
      </w:r>
      <w:r w:rsidRPr="00EA7606">
        <w:rPr>
          <w:rFonts w:cstheme="minorHAnsi"/>
          <w:sz w:val="24"/>
          <w:szCs w:val="24"/>
        </w:rPr>
        <w:t xml:space="preserve"> existence.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But at that time your people shall be delivered, everyone who is found written in the book.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Many of those who sleep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in the dust of the earth shall awake,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some to everlasting life,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and some to shame and everlasting contempt.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Those who are wise shall shine like the brightness of the sky, and those who lead many to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righteousness,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like the stars for ever and ever.’</w:t>
      </w:r>
    </w:p>
    <w:p w14:paraId="1EDC6F0B" w14:textId="77777777" w:rsidR="00696C09" w:rsidRPr="00EA7606" w:rsidRDefault="00696C09" w:rsidP="0050155D">
      <w:pPr>
        <w:pStyle w:val="NoSpacing"/>
        <w:rPr>
          <w:rFonts w:cstheme="minorHAnsi"/>
          <w:b/>
          <w:sz w:val="24"/>
          <w:szCs w:val="24"/>
        </w:rPr>
      </w:pPr>
    </w:p>
    <w:p w14:paraId="17780677" w14:textId="350E7428" w:rsidR="00D53816" w:rsidRPr="00EA7606" w:rsidRDefault="00944A2A" w:rsidP="0050155D">
      <w:pPr>
        <w:pStyle w:val="NoSpacing"/>
        <w:rPr>
          <w:rFonts w:cstheme="minorHAnsi"/>
          <w:b/>
          <w:sz w:val="24"/>
          <w:szCs w:val="24"/>
        </w:rPr>
      </w:pPr>
      <w:r w:rsidRPr="00EA7606">
        <w:rPr>
          <w:rFonts w:cstheme="minorHAnsi"/>
          <w:b/>
          <w:sz w:val="24"/>
          <w:szCs w:val="24"/>
        </w:rPr>
        <w:t>PSALM 1</w:t>
      </w:r>
      <w:r w:rsidR="00610817" w:rsidRPr="00EA7606">
        <w:rPr>
          <w:rFonts w:cstheme="minorHAnsi"/>
          <w:b/>
          <w:sz w:val="24"/>
          <w:szCs w:val="24"/>
        </w:rPr>
        <w:t>6</w:t>
      </w:r>
    </w:p>
    <w:p w14:paraId="42005C26" w14:textId="2A1D8C27" w:rsidR="00197F4A" w:rsidRPr="00EA7606" w:rsidRDefault="00D651A5" w:rsidP="0050155D">
      <w:pPr>
        <w:pStyle w:val="NoSpacing"/>
        <w:rPr>
          <w:rFonts w:cstheme="minorHAnsi"/>
          <w:b/>
          <w:sz w:val="24"/>
          <w:szCs w:val="24"/>
        </w:rPr>
      </w:pPr>
      <w:proofErr w:type="gramStart"/>
      <w:r w:rsidRPr="00EA7606">
        <w:rPr>
          <w:rFonts w:cstheme="minorHAnsi"/>
          <w:b/>
          <w:sz w:val="24"/>
          <w:szCs w:val="24"/>
        </w:rPr>
        <w:t>R</w:t>
      </w:r>
      <w:r w:rsidRPr="00EA7606">
        <w:rPr>
          <w:rFonts w:cstheme="minorHAnsi"/>
          <w:sz w:val="24"/>
          <w:szCs w:val="24"/>
        </w:rPr>
        <w:t xml:space="preserve"> </w:t>
      </w:r>
      <w:r w:rsidR="00EA7606" w:rsidRPr="00EA7606">
        <w:rPr>
          <w:rFonts w:cstheme="minorHAnsi"/>
          <w:sz w:val="24"/>
          <w:szCs w:val="24"/>
        </w:rPr>
        <w:t xml:space="preserve"> </w:t>
      </w:r>
      <w:r w:rsidR="00EA7606" w:rsidRPr="00EA7606">
        <w:rPr>
          <w:rFonts w:cstheme="minorHAnsi"/>
          <w:b/>
          <w:sz w:val="24"/>
          <w:szCs w:val="24"/>
        </w:rPr>
        <w:t>My</w:t>
      </w:r>
      <w:proofErr w:type="gramEnd"/>
      <w:r w:rsidR="00EA7606" w:rsidRPr="00EA7606">
        <w:rPr>
          <w:rFonts w:cstheme="minorHAnsi"/>
          <w:b/>
          <w:sz w:val="24"/>
          <w:szCs w:val="24"/>
        </w:rPr>
        <w:t xml:space="preserve"> body shall rest in hope.</w:t>
      </w:r>
    </w:p>
    <w:p w14:paraId="099CB637" w14:textId="4A9683AB" w:rsidR="00696C09" w:rsidRPr="00EA7606" w:rsidRDefault="00696C09" w:rsidP="00D651A5">
      <w:pPr>
        <w:pStyle w:val="NoSpacing"/>
        <w:rPr>
          <w:rFonts w:cstheme="minorHAnsi"/>
          <w:b/>
          <w:sz w:val="24"/>
          <w:szCs w:val="24"/>
        </w:rPr>
      </w:pPr>
    </w:p>
    <w:p w14:paraId="1DEB3AA1" w14:textId="4D2CF091" w:rsidR="00EA7606" w:rsidRPr="00EA7606" w:rsidRDefault="00EA7606" w:rsidP="00881631">
      <w:pPr>
        <w:pStyle w:val="NoSpacing"/>
        <w:jc w:val="both"/>
        <w:rPr>
          <w:rFonts w:cstheme="minorHAnsi"/>
          <w:sz w:val="24"/>
          <w:szCs w:val="24"/>
        </w:rPr>
      </w:pPr>
      <w:r w:rsidRPr="00EA7606">
        <w:rPr>
          <w:rFonts w:cstheme="minorHAnsi"/>
          <w:sz w:val="24"/>
          <w:szCs w:val="24"/>
        </w:rPr>
        <w:t>Protect me, O God, for I take refuge in you; I have said to the Lord, ‘You are my Lord, my good above all other.’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All my delight is upon the godly that are in the land, upon those who are noble among the people.</w:t>
      </w:r>
      <w:r w:rsidRPr="00EA7606">
        <w:rPr>
          <w:rFonts w:cstheme="minorHAnsi"/>
          <w:b/>
          <w:sz w:val="24"/>
          <w:szCs w:val="24"/>
        </w:rPr>
        <w:t xml:space="preserve"> R</w:t>
      </w:r>
    </w:p>
    <w:p w14:paraId="0C9B364B" w14:textId="790E6F03" w:rsidR="00EA7606" w:rsidRPr="00EA7606" w:rsidRDefault="00EA7606" w:rsidP="00881631">
      <w:pPr>
        <w:pStyle w:val="NoSpacing"/>
        <w:jc w:val="both"/>
        <w:rPr>
          <w:rFonts w:cstheme="minorHAnsi"/>
          <w:sz w:val="24"/>
          <w:szCs w:val="24"/>
        </w:rPr>
      </w:pPr>
      <w:r w:rsidRPr="00EA7606">
        <w:rPr>
          <w:rFonts w:cstheme="minorHAnsi"/>
          <w:sz w:val="24"/>
          <w:szCs w:val="24"/>
        </w:rPr>
        <w:t>But those who run after other gods shall have their troubles multiplied.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Their libations of blood I will not offer,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nor take the names of their gods upon my lips.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 xml:space="preserve">O Lord, you are my portion and my cup; it is you who uphold my lot. </w:t>
      </w:r>
      <w:r w:rsidRPr="00EA7606">
        <w:rPr>
          <w:rFonts w:cstheme="minorHAnsi"/>
          <w:b/>
          <w:sz w:val="24"/>
          <w:szCs w:val="24"/>
        </w:rPr>
        <w:t>R</w:t>
      </w:r>
    </w:p>
    <w:p w14:paraId="793679D2" w14:textId="3ADDA185" w:rsidR="00EA7606" w:rsidRPr="00EA7606" w:rsidRDefault="00EA7606" w:rsidP="00881631">
      <w:pPr>
        <w:pStyle w:val="NoSpacing"/>
        <w:jc w:val="both"/>
        <w:rPr>
          <w:rFonts w:cstheme="minorHAnsi"/>
          <w:sz w:val="24"/>
          <w:szCs w:val="24"/>
        </w:rPr>
      </w:pPr>
      <w:r w:rsidRPr="00EA7606">
        <w:rPr>
          <w:rFonts w:cstheme="minorHAnsi"/>
          <w:sz w:val="24"/>
          <w:szCs w:val="24"/>
        </w:rPr>
        <w:t>My boundaries enclose a pleasant land; indeed, I have a goodly heritage.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I will bless the Lord who gives me counsel; my heart teaches me, night after night.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I have set the Lord always before me;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 xml:space="preserve">because he is at my right hand I shall not fall. </w:t>
      </w:r>
      <w:r w:rsidRPr="00A113B0">
        <w:rPr>
          <w:rFonts w:cstheme="minorHAnsi"/>
          <w:b/>
          <w:sz w:val="24"/>
          <w:szCs w:val="24"/>
        </w:rPr>
        <w:t>R</w:t>
      </w:r>
    </w:p>
    <w:p w14:paraId="0B4611C0" w14:textId="769B5BF8" w:rsidR="00EA7606" w:rsidRPr="00EA7606" w:rsidRDefault="00EA7606" w:rsidP="00881631">
      <w:pPr>
        <w:pStyle w:val="NoSpacing"/>
        <w:jc w:val="both"/>
        <w:rPr>
          <w:rFonts w:cstheme="minorHAnsi"/>
          <w:sz w:val="24"/>
          <w:szCs w:val="24"/>
        </w:rPr>
      </w:pPr>
      <w:r w:rsidRPr="00EA7606">
        <w:rPr>
          <w:rFonts w:cstheme="minorHAnsi"/>
          <w:sz w:val="24"/>
          <w:szCs w:val="24"/>
        </w:rPr>
        <w:t>My heart, therefore, is glad and my spirit rejoices; my body also shall rest in hope.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 xml:space="preserve">For you will not abandon me to the grave, nor let your holy one </w:t>
      </w:r>
      <w:proofErr w:type="gramStart"/>
      <w:r w:rsidRPr="00EA7606">
        <w:rPr>
          <w:rFonts w:cstheme="minorHAnsi"/>
          <w:sz w:val="24"/>
          <w:szCs w:val="24"/>
        </w:rPr>
        <w:t>see</w:t>
      </w:r>
      <w:proofErr w:type="gramEnd"/>
      <w:r w:rsidRPr="00EA7606">
        <w:rPr>
          <w:rFonts w:cstheme="minorHAnsi"/>
          <w:sz w:val="24"/>
          <w:szCs w:val="24"/>
        </w:rPr>
        <w:t xml:space="preserve"> the Pit.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You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will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show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me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the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path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of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life;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in your presence there is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fullness of joy,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 xml:space="preserve">and in your right hand are pleasures for evermore. </w:t>
      </w:r>
      <w:r w:rsidRPr="00A113B0">
        <w:rPr>
          <w:rFonts w:cstheme="minorHAnsi"/>
          <w:b/>
          <w:sz w:val="24"/>
          <w:szCs w:val="24"/>
        </w:rPr>
        <w:t>R</w:t>
      </w:r>
    </w:p>
    <w:p w14:paraId="5C071ED1" w14:textId="77777777" w:rsidR="00696C09" w:rsidRPr="00EA7606" w:rsidRDefault="00696C09" w:rsidP="00D651A5">
      <w:pPr>
        <w:pStyle w:val="NoSpacing"/>
        <w:rPr>
          <w:rFonts w:cstheme="minorHAnsi"/>
          <w:b/>
          <w:sz w:val="24"/>
          <w:szCs w:val="24"/>
        </w:rPr>
      </w:pPr>
    </w:p>
    <w:p w14:paraId="5EE063B8" w14:textId="42BD9731" w:rsidR="00D651A5" w:rsidRPr="00EA7606" w:rsidRDefault="00D651A5" w:rsidP="00D651A5">
      <w:pPr>
        <w:pStyle w:val="NoSpacing"/>
        <w:rPr>
          <w:rFonts w:cstheme="minorHAnsi"/>
          <w:b/>
          <w:sz w:val="24"/>
          <w:szCs w:val="24"/>
        </w:rPr>
      </w:pPr>
      <w:r w:rsidRPr="00EA7606">
        <w:rPr>
          <w:rFonts w:cstheme="minorHAnsi"/>
          <w:b/>
          <w:sz w:val="24"/>
          <w:szCs w:val="24"/>
        </w:rPr>
        <w:t xml:space="preserve">SECOND READING </w:t>
      </w:r>
      <w:r w:rsidR="00944A2A" w:rsidRPr="00EA7606">
        <w:rPr>
          <w:rFonts w:cstheme="minorHAnsi"/>
          <w:b/>
          <w:sz w:val="24"/>
          <w:szCs w:val="24"/>
        </w:rPr>
        <w:t>Hebrews 10: 11-14, 19-25</w:t>
      </w:r>
    </w:p>
    <w:p w14:paraId="615E6182" w14:textId="76BD993C" w:rsidR="00D651A5" w:rsidRPr="00EA7606" w:rsidRDefault="00D651A5" w:rsidP="00D651A5">
      <w:pPr>
        <w:pStyle w:val="NoSpacing"/>
        <w:rPr>
          <w:rFonts w:cstheme="minorHAnsi"/>
          <w:sz w:val="24"/>
          <w:szCs w:val="24"/>
        </w:rPr>
      </w:pPr>
      <w:r w:rsidRPr="00EA7606">
        <w:rPr>
          <w:rFonts w:cstheme="minorHAnsi"/>
          <w:sz w:val="24"/>
          <w:szCs w:val="24"/>
        </w:rPr>
        <w:t xml:space="preserve">A reading from the </w:t>
      </w:r>
      <w:r w:rsidR="00197F4A" w:rsidRPr="00EA7606">
        <w:rPr>
          <w:rFonts w:cstheme="minorHAnsi"/>
          <w:sz w:val="24"/>
          <w:szCs w:val="24"/>
        </w:rPr>
        <w:t>book of</w:t>
      </w:r>
      <w:r w:rsidR="00944A2A" w:rsidRPr="00EA7606">
        <w:rPr>
          <w:rFonts w:cstheme="minorHAnsi"/>
          <w:sz w:val="24"/>
          <w:szCs w:val="24"/>
        </w:rPr>
        <w:t xml:space="preserve"> Hebrews</w:t>
      </w:r>
    </w:p>
    <w:p w14:paraId="7CCFA5FE" w14:textId="77777777" w:rsidR="00227E28" w:rsidRPr="00EA7606" w:rsidRDefault="00227E28" w:rsidP="00D651A5">
      <w:pPr>
        <w:pStyle w:val="NoSpacing"/>
        <w:rPr>
          <w:rFonts w:cstheme="minorHAnsi"/>
          <w:sz w:val="24"/>
          <w:szCs w:val="24"/>
        </w:rPr>
      </w:pPr>
    </w:p>
    <w:p w14:paraId="49ECC0E6" w14:textId="6C79F7BC" w:rsidR="00EA7606" w:rsidRPr="00EA7606" w:rsidRDefault="00EA7606" w:rsidP="00860F0A">
      <w:pPr>
        <w:pStyle w:val="NoSpacing"/>
        <w:jc w:val="both"/>
        <w:rPr>
          <w:rFonts w:cstheme="minorHAnsi"/>
          <w:sz w:val="24"/>
          <w:szCs w:val="24"/>
        </w:rPr>
      </w:pPr>
      <w:r w:rsidRPr="00EA7606">
        <w:rPr>
          <w:rFonts w:cstheme="minorHAnsi"/>
          <w:sz w:val="24"/>
          <w:szCs w:val="24"/>
        </w:rPr>
        <w:t>Every priest stands day after day at his service, offering again and again the same sacrifices</w:t>
      </w:r>
      <w:r w:rsidR="00881631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that can never take away sins.</w:t>
      </w:r>
      <w:r w:rsidR="00881631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 xml:space="preserve">But when Christ had offered </w:t>
      </w:r>
      <w:r w:rsidRPr="00EA7606">
        <w:rPr>
          <w:rFonts w:cstheme="minorHAnsi"/>
          <w:sz w:val="24"/>
          <w:szCs w:val="24"/>
        </w:rPr>
        <w:t>for all time a single sacrifice for sins,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‘he sat down at the right hand of God,’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and since then has been waiting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‘until his enemies would be made a footstool for his feet.’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 xml:space="preserve">For by a single </w:t>
      </w:r>
      <w:proofErr w:type="gramStart"/>
      <w:r w:rsidRPr="00EA7606">
        <w:rPr>
          <w:rFonts w:cstheme="minorHAnsi"/>
          <w:sz w:val="24"/>
          <w:szCs w:val="24"/>
        </w:rPr>
        <w:t>offering</w:t>
      </w:r>
      <w:proofErr w:type="gramEnd"/>
      <w:r w:rsidRPr="00EA7606">
        <w:rPr>
          <w:rFonts w:cstheme="minorHAnsi"/>
          <w:sz w:val="24"/>
          <w:szCs w:val="24"/>
        </w:rPr>
        <w:t xml:space="preserve"> he has perfected for all time those who are sanctified.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Therefore,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my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friends,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since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we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have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confidence to enter the sanctuary by the blood of Jesus,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by the new and living way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that he opened for us through the curtain (that is, through his flesh),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and since we have a great priest over the house of God,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let us approach with a true heart in full assurance of faith, with our hearts sprinkled clean from an evil conscience and our bodies washed with pure water.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Let us hold fast to the confession of our hope without wavering, for he who has promised is faithful.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And let us consider how to provoke one another to love and good deeds,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 xml:space="preserve">not neglecting to </w:t>
      </w:r>
      <w:proofErr w:type="gramStart"/>
      <w:r w:rsidRPr="00EA7606">
        <w:rPr>
          <w:rFonts w:cstheme="minorHAnsi"/>
          <w:sz w:val="24"/>
          <w:szCs w:val="24"/>
        </w:rPr>
        <w:t>meet together</w:t>
      </w:r>
      <w:proofErr w:type="gramEnd"/>
      <w:r w:rsidRPr="00EA7606">
        <w:rPr>
          <w:rFonts w:cstheme="minorHAnsi"/>
          <w:sz w:val="24"/>
          <w:szCs w:val="24"/>
        </w:rPr>
        <w:t>, as is the habit of some, but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encouraging one another,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and all the more as you see the Day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approaching.</w:t>
      </w:r>
    </w:p>
    <w:p w14:paraId="183612AB" w14:textId="77777777" w:rsidR="00696C09" w:rsidRPr="00EA7606" w:rsidRDefault="00696C09" w:rsidP="00D651A5">
      <w:pPr>
        <w:pStyle w:val="NoSpacing"/>
        <w:rPr>
          <w:rFonts w:cstheme="minorHAnsi"/>
          <w:sz w:val="24"/>
          <w:szCs w:val="24"/>
        </w:rPr>
      </w:pPr>
    </w:p>
    <w:p w14:paraId="6D76DC52" w14:textId="77777777" w:rsidR="00696C09" w:rsidRPr="00EA7606" w:rsidRDefault="00696C09" w:rsidP="00D651A5">
      <w:pPr>
        <w:pStyle w:val="NoSpacing"/>
        <w:rPr>
          <w:rFonts w:cstheme="minorHAnsi"/>
          <w:sz w:val="24"/>
          <w:szCs w:val="24"/>
        </w:rPr>
      </w:pPr>
    </w:p>
    <w:p w14:paraId="0DA6B3DF" w14:textId="3FBCBBE7" w:rsidR="00D651A5" w:rsidRPr="00EA7606" w:rsidRDefault="00D651A5" w:rsidP="00D651A5">
      <w:pPr>
        <w:pStyle w:val="NoSpacing"/>
        <w:rPr>
          <w:rFonts w:cstheme="minorHAnsi"/>
          <w:b/>
          <w:sz w:val="24"/>
          <w:szCs w:val="24"/>
        </w:rPr>
      </w:pPr>
      <w:r w:rsidRPr="00EA7606">
        <w:rPr>
          <w:rFonts w:cstheme="minorHAnsi"/>
          <w:b/>
          <w:sz w:val="24"/>
          <w:szCs w:val="24"/>
        </w:rPr>
        <w:t xml:space="preserve">GOSPEL </w:t>
      </w:r>
      <w:r w:rsidR="00944A2A" w:rsidRPr="00EA7606">
        <w:rPr>
          <w:rFonts w:cstheme="minorHAnsi"/>
          <w:b/>
          <w:sz w:val="24"/>
          <w:szCs w:val="24"/>
        </w:rPr>
        <w:t>Mark 13: 1-8</w:t>
      </w:r>
    </w:p>
    <w:p w14:paraId="3113B6CB" w14:textId="5C584FBA" w:rsidR="001F3E9D" w:rsidRDefault="00D651A5" w:rsidP="001F3E9D">
      <w:pPr>
        <w:pStyle w:val="NoSpacing"/>
        <w:jc w:val="center"/>
        <w:rPr>
          <w:rFonts w:cstheme="minorHAnsi"/>
          <w:sz w:val="24"/>
          <w:szCs w:val="24"/>
        </w:rPr>
      </w:pPr>
      <w:r w:rsidRPr="00EA7606">
        <w:rPr>
          <w:rFonts w:cstheme="minorHAnsi"/>
          <w:sz w:val="24"/>
          <w:szCs w:val="24"/>
        </w:rPr>
        <w:t>Hear the gospel of our Lor</w:t>
      </w:r>
      <w:r w:rsidR="00610817" w:rsidRPr="00EA7606">
        <w:rPr>
          <w:rFonts w:cstheme="minorHAnsi"/>
          <w:sz w:val="24"/>
          <w:szCs w:val="24"/>
        </w:rPr>
        <w:t>d Jesus Christ according to Matthew</w:t>
      </w:r>
      <w:r w:rsidRPr="00EA7606">
        <w:rPr>
          <w:rFonts w:cstheme="minorHAnsi"/>
          <w:sz w:val="24"/>
          <w:szCs w:val="24"/>
        </w:rPr>
        <w:t>.</w:t>
      </w:r>
    </w:p>
    <w:p w14:paraId="2B9FEF99" w14:textId="623547E3" w:rsidR="00D651A5" w:rsidRPr="00EA7606" w:rsidRDefault="00DE30C3" w:rsidP="001F3E9D">
      <w:pPr>
        <w:pStyle w:val="NoSpacing"/>
        <w:jc w:val="center"/>
        <w:rPr>
          <w:rFonts w:cstheme="minorHAnsi"/>
          <w:sz w:val="24"/>
          <w:szCs w:val="24"/>
        </w:rPr>
      </w:pPr>
      <w:r w:rsidRPr="00EA7606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0468D1D1" w14:textId="77777777" w:rsidR="00860F0A" w:rsidRDefault="00860F0A" w:rsidP="00EA7606">
      <w:pPr>
        <w:pStyle w:val="NoSpacing"/>
        <w:rPr>
          <w:rFonts w:cstheme="minorHAnsi"/>
          <w:sz w:val="24"/>
          <w:szCs w:val="24"/>
        </w:rPr>
      </w:pPr>
    </w:p>
    <w:p w14:paraId="4DDCBB53" w14:textId="4ACEFDF1" w:rsidR="00227E28" w:rsidRPr="00EA7606" w:rsidRDefault="00EA7606" w:rsidP="00860F0A">
      <w:pPr>
        <w:pStyle w:val="NoSpacing"/>
        <w:jc w:val="both"/>
        <w:rPr>
          <w:rFonts w:cstheme="minorHAnsi"/>
          <w:sz w:val="24"/>
          <w:szCs w:val="24"/>
        </w:rPr>
      </w:pPr>
      <w:r w:rsidRPr="00EA7606">
        <w:rPr>
          <w:rFonts w:cstheme="minorHAnsi"/>
          <w:sz w:val="24"/>
          <w:szCs w:val="24"/>
        </w:rPr>
        <w:t>As Jesus came out of the temple,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one of his disciples said to him,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‘Look, Teacher, what large stones and what large buildings!’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Then Jesus asked him,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‘Do you see these great buildings?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Not one stone will be left here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 xml:space="preserve">upon another; all will be thrown </w:t>
      </w:r>
      <w:proofErr w:type="gramStart"/>
      <w:r w:rsidRPr="00EA7606">
        <w:rPr>
          <w:rFonts w:cstheme="minorHAnsi"/>
          <w:sz w:val="24"/>
          <w:szCs w:val="24"/>
        </w:rPr>
        <w:t>down .</w:t>
      </w:r>
      <w:proofErr w:type="gramEnd"/>
      <w:r w:rsidRPr="00EA7606">
        <w:rPr>
          <w:rFonts w:cstheme="minorHAnsi"/>
          <w:sz w:val="24"/>
          <w:szCs w:val="24"/>
        </w:rPr>
        <w:t>’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When he was sitting on the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Mount of Olives opposite the temple, Peter, James, John, and Andrew asked him privately,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‘Tell us, when will this be,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and what will be the sign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that all these things are about to be accomplished?’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Then Jesus began to say to them, ‘Beware that no one leads you astray.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Many will come in my name and say,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“I am he!” and they will lead many astray.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When you hear of wars and rumours of wars, do not be alarmed;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this must take place,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but the end is still to come.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 xml:space="preserve">For nation will rise against </w:t>
      </w:r>
      <w:proofErr w:type="gramStart"/>
      <w:r w:rsidRPr="00EA7606">
        <w:rPr>
          <w:rFonts w:cstheme="minorHAnsi"/>
          <w:sz w:val="24"/>
          <w:szCs w:val="24"/>
        </w:rPr>
        <w:t>nation ,</w:t>
      </w:r>
      <w:proofErr w:type="gramEnd"/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and kingdom against kingdom;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there will be earthquakes in various places; there will be famines. This is but the beginning of the birth pangs.’</w:t>
      </w:r>
    </w:p>
    <w:p w14:paraId="504283C6" w14:textId="77777777" w:rsidR="00EA7606" w:rsidRPr="00EA7606" w:rsidRDefault="00EA7606" w:rsidP="00D651A5">
      <w:pPr>
        <w:pStyle w:val="NoSpacing"/>
        <w:rPr>
          <w:rFonts w:cstheme="minorHAnsi"/>
          <w:sz w:val="24"/>
          <w:szCs w:val="24"/>
        </w:rPr>
      </w:pPr>
    </w:p>
    <w:p w14:paraId="43B34624" w14:textId="4F96AB45" w:rsidR="001F3E9D" w:rsidRDefault="00227E28" w:rsidP="001F3E9D">
      <w:pPr>
        <w:pStyle w:val="NoSpacing"/>
        <w:jc w:val="center"/>
        <w:rPr>
          <w:rFonts w:cstheme="minorHAnsi"/>
          <w:sz w:val="24"/>
          <w:szCs w:val="24"/>
        </w:rPr>
      </w:pPr>
      <w:r w:rsidRPr="00EA7606">
        <w:rPr>
          <w:rFonts w:cstheme="minorHAnsi"/>
          <w:sz w:val="24"/>
          <w:szCs w:val="24"/>
        </w:rPr>
        <w:t>This is the Gospel of the Lord.</w:t>
      </w:r>
    </w:p>
    <w:p w14:paraId="280B32A0" w14:textId="2CB1FFE9" w:rsidR="00227E28" w:rsidRPr="00EA7606" w:rsidRDefault="00227E28" w:rsidP="001F3E9D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EA7606">
        <w:rPr>
          <w:rFonts w:cstheme="minorHAnsi"/>
          <w:b/>
          <w:sz w:val="24"/>
          <w:szCs w:val="24"/>
        </w:rPr>
        <w:t>Praise to you, O Christ.</w:t>
      </w:r>
    </w:p>
    <w:sectPr w:rsidR="00227E28" w:rsidRPr="00EA7606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97F4A"/>
    <w:rsid w:val="001F3E9D"/>
    <w:rsid w:val="0020614E"/>
    <w:rsid w:val="00227E28"/>
    <w:rsid w:val="0034022C"/>
    <w:rsid w:val="0045530F"/>
    <w:rsid w:val="0050155D"/>
    <w:rsid w:val="00512796"/>
    <w:rsid w:val="005A7F47"/>
    <w:rsid w:val="00610817"/>
    <w:rsid w:val="00696C09"/>
    <w:rsid w:val="00751A5B"/>
    <w:rsid w:val="007D3738"/>
    <w:rsid w:val="00860F0A"/>
    <w:rsid w:val="00881631"/>
    <w:rsid w:val="00932E68"/>
    <w:rsid w:val="00944A2A"/>
    <w:rsid w:val="00A113B0"/>
    <w:rsid w:val="00A73E49"/>
    <w:rsid w:val="00AA26BF"/>
    <w:rsid w:val="00B510AD"/>
    <w:rsid w:val="00BD0E62"/>
    <w:rsid w:val="00C40BA1"/>
    <w:rsid w:val="00D53816"/>
    <w:rsid w:val="00D54C11"/>
    <w:rsid w:val="00D651A5"/>
    <w:rsid w:val="00DD35BA"/>
    <w:rsid w:val="00DE30C3"/>
    <w:rsid w:val="00EA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9</cp:revision>
  <dcterms:created xsi:type="dcterms:W3CDTF">2018-08-30T09:46:00Z</dcterms:created>
  <dcterms:modified xsi:type="dcterms:W3CDTF">2021-10-13T09:09:00Z</dcterms:modified>
</cp:coreProperties>
</file>